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75E7" w:rsidRPr="001848B0" w:rsidRDefault="00F5521F" w:rsidP="00FB75E7">
      <w:pPr>
        <w:jc w:val="center"/>
        <w:rPr>
          <w:rFonts w:ascii="ＭＳ ゴシック" w:eastAsia="ＭＳ ゴシック" w:hAnsi="ＭＳ ゴシック"/>
          <w:sz w:val="24"/>
        </w:rPr>
      </w:pPr>
      <w:r w:rsidRPr="00F5521F">
        <w:rPr>
          <w:rFonts w:ascii="ＭＳ ゴシック" w:eastAsia="ＭＳ ゴシック" w:hAnsi="ＭＳ ゴシック" w:hint="eastAsia"/>
          <w:sz w:val="24"/>
        </w:rPr>
        <w:t>石巻地区広域行政事務組合</w:t>
      </w:r>
      <w:r w:rsidR="00DE321B">
        <w:rPr>
          <w:rFonts w:ascii="ＭＳ ゴシック" w:eastAsia="ＭＳ ゴシック" w:hAnsi="ＭＳ ゴシック" w:hint="eastAsia"/>
          <w:sz w:val="24"/>
        </w:rPr>
        <w:t>議会</w:t>
      </w:r>
      <w:r w:rsidR="00FB75E7" w:rsidRPr="001848B0">
        <w:rPr>
          <w:rFonts w:ascii="ＭＳ ゴシック" w:eastAsia="ＭＳ ゴシック" w:hAnsi="ＭＳ ゴシック" w:hint="eastAsia"/>
          <w:sz w:val="24"/>
        </w:rPr>
        <w:t>パブリックコメント意見募集様式</w:t>
      </w:r>
    </w:p>
    <w:p w:rsidR="00FB75E7" w:rsidRDefault="00FB75E7" w:rsidP="00FB75E7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6870"/>
      </w:tblGrid>
      <w:tr w:rsidR="00FB75E7">
        <w:trPr>
          <w:trHeight w:val="497"/>
        </w:trPr>
        <w:tc>
          <w:tcPr>
            <w:tcW w:w="1620" w:type="dxa"/>
            <w:tcBorders>
              <w:right w:val="single" w:sz="4" w:space="0" w:color="FFFFFF"/>
            </w:tcBorders>
          </w:tcPr>
          <w:p w:rsidR="00FB75E7" w:rsidRPr="007D17A9" w:rsidRDefault="00FB75E7" w:rsidP="004B35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条例</w:t>
            </w:r>
            <w:r w:rsidR="00EF0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（案）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の名称</w:t>
            </w:r>
          </w:p>
        </w:tc>
        <w:tc>
          <w:tcPr>
            <w:tcW w:w="7740" w:type="dxa"/>
            <w:tcBorders>
              <w:left w:val="single" w:sz="4" w:space="0" w:color="FFFFFF"/>
            </w:tcBorders>
            <w:vAlign w:val="center"/>
          </w:tcPr>
          <w:p w:rsidR="00FB75E7" w:rsidRPr="007D17A9" w:rsidRDefault="009150D8" w:rsidP="009150D8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900D8E">
              <w:rPr>
                <w:rFonts w:ascii="ＭＳ 明朝" w:hAnsi="ＭＳ 明朝" w:hint="eastAsia"/>
              </w:rPr>
              <w:t>石巻</w:t>
            </w:r>
            <w:r w:rsidR="00F5521F">
              <w:rPr>
                <w:rFonts w:ascii="ＭＳ 明朝" w:hAnsi="ＭＳ 明朝" w:hint="eastAsia"/>
              </w:rPr>
              <w:t>地区広域行政事務組合</w:t>
            </w:r>
            <w:r w:rsidRPr="00900D8E">
              <w:rPr>
                <w:rFonts w:ascii="ＭＳ 明朝" w:hAnsi="ＭＳ 明朝" w:hint="eastAsia"/>
              </w:rPr>
              <w:t>議会</w:t>
            </w:r>
            <w:r>
              <w:rPr>
                <w:rFonts w:ascii="ＭＳ 明朝" w:hAnsi="ＭＳ 明朝" w:hint="eastAsia"/>
              </w:rPr>
              <w:t>個人情報保護</w:t>
            </w:r>
            <w:r w:rsidRPr="00900D8E">
              <w:rPr>
                <w:rFonts w:ascii="ＭＳ 明朝" w:hAnsi="ＭＳ 明朝" w:hint="eastAsia"/>
              </w:rPr>
              <w:t>条例</w:t>
            </w:r>
            <w:r>
              <w:rPr>
                <w:rFonts w:ascii="ＭＳ 明朝" w:hAnsi="ＭＳ 明朝" w:hint="eastAsia"/>
              </w:rPr>
              <w:t>（案）</w:t>
            </w:r>
          </w:p>
        </w:tc>
      </w:tr>
    </w:tbl>
    <w:p w:rsidR="00FB75E7" w:rsidRDefault="00FB75E7" w:rsidP="00FB75E7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6883"/>
      </w:tblGrid>
      <w:tr w:rsidR="00FB75E7">
        <w:trPr>
          <w:trHeight w:val="488"/>
        </w:trPr>
        <w:tc>
          <w:tcPr>
            <w:tcW w:w="1522" w:type="dxa"/>
          </w:tcPr>
          <w:p w:rsidR="00FB75E7" w:rsidRPr="007D17A9" w:rsidRDefault="00FB75E7" w:rsidP="004B35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 w:rsidR="002220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  <w:r w:rsidR="002220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081" w:type="dxa"/>
            <w:vAlign w:val="center"/>
          </w:tcPr>
          <w:p w:rsidR="00FB75E7" w:rsidRPr="007D17A9" w:rsidRDefault="00FB75E7" w:rsidP="004B352F">
            <w:pPr>
              <w:rPr>
                <w:rFonts w:ascii="ＭＳ 明朝" w:hAnsi="ＭＳ 明朝"/>
                <w:szCs w:val="21"/>
              </w:rPr>
            </w:pPr>
          </w:p>
        </w:tc>
      </w:tr>
      <w:tr w:rsidR="00FB75E7">
        <w:trPr>
          <w:trHeight w:val="531"/>
        </w:trPr>
        <w:tc>
          <w:tcPr>
            <w:tcW w:w="1522" w:type="dxa"/>
          </w:tcPr>
          <w:p w:rsidR="00FB75E7" w:rsidRPr="007D17A9" w:rsidRDefault="00FB75E7" w:rsidP="004B35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  <w:r w:rsidR="002220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</w:t>
            </w:r>
            <w:r w:rsidR="002220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081" w:type="dxa"/>
            <w:vAlign w:val="center"/>
          </w:tcPr>
          <w:p w:rsidR="00FB75E7" w:rsidRPr="007D17A9" w:rsidRDefault="00FB75E7" w:rsidP="004B352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B75E7" w:rsidRDefault="00FB75E7" w:rsidP="00FB75E7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6381"/>
      </w:tblGrid>
      <w:tr w:rsidR="00FB75E7">
        <w:trPr>
          <w:trHeight w:val="510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vAlign w:val="center"/>
          </w:tcPr>
          <w:p w:rsidR="00FB75E7" w:rsidRPr="007D17A9" w:rsidRDefault="00FB75E7" w:rsidP="004B35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</w:p>
        </w:tc>
      </w:tr>
      <w:tr w:rsidR="00FB75E7">
        <w:trPr>
          <w:trHeight w:val="689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E7" w:rsidRDefault="004B352F" w:rsidP="004B352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条例</w:t>
            </w:r>
            <w:r w:rsidR="00EF0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（案）</w:t>
            </w:r>
            <w:r w:rsidR="00FB75E7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FB75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</w:t>
            </w:r>
            <w:r w:rsidR="00FB75E7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項目等</w:t>
            </w:r>
          </w:p>
          <w:p w:rsidR="00FB75E7" w:rsidRPr="007D17A9" w:rsidRDefault="00222015" w:rsidP="004B352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FB75E7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="00C734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ﾍﾟｰｼﾞ</w:t>
            </w:r>
            <w:r w:rsidR="00FB75E7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・○行目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B75E7" w:rsidRPr="001848B0" w:rsidRDefault="00FB75E7" w:rsidP="004B352F">
            <w:pPr>
              <w:rPr>
                <w:rFonts w:ascii="ＭＳ 明朝" w:hAnsi="ＭＳ 明朝"/>
                <w:szCs w:val="21"/>
              </w:rPr>
            </w:pPr>
          </w:p>
        </w:tc>
      </w:tr>
      <w:tr w:rsidR="00FB75E7">
        <w:trPr>
          <w:trHeight w:val="8568"/>
        </w:trPr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</w:tcPr>
          <w:p w:rsidR="00FB75E7" w:rsidRDefault="00FB75E7" w:rsidP="004B352F"/>
        </w:tc>
        <w:tc>
          <w:tcPr>
            <w:tcW w:w="7200" w:type="dxa"/>
            <w:vMerge/>
            <w:tcBorders>
              <w:left w:val="single" w:sz="4" w:space="0" w:color="000000"/>
            </w:tcBorders>
          </w:tcPr>
          <w:p w:rsidR="00FB75E7" w:rsidRDefault="00FB75E7" w:rsidP="004B352F"/>
        </w:tc>
      </w:tr>
    </w:tbl>
    <w:p w:rsidR="009150D8" w:rsidRDefault="00FB75E7" w:rsidP="009150D8">
      <w:pPr>
        <w:rPr>
          <w:rFonts w:ascii="ＭＳ 明朝" w:hAnsi="ＭＳ 明朝"/>
        </w:rPr>
      </w:pPr>
      <w:r w:rsidRPr="00900D8E">
        <w:rPr>
          <w:rFonts w:ascii="ＭＳ 明朝" w:hAnsi="ＭＳ 明朝" w:hint="eastAsia"/>
        </w:rPr>
        <w:t>※</w:t>
      </w:r>
      <w:r w:rsidR="009150D8">
        <w:rPr>
          <w:rFonts w:ascii="ＭＳ 明朝" w:hAnsi="ＭＳ 明朝" w:hint="eastAsia"/>
        </w:rPr>
        <w:t xml:space="preserve">　</w:t>
      </w:r>
      <w:r w:rsidRPr="00900D8E">
        <w:rPr>
          <w:rFonts w:ascii="ＭＳ 明朝" w:hAnsi="ＭＳ 明朝" w:hint="eastAsia"/>
        </w:rPr>
        <w:t>意見募集結果の公表の際には、</w:t>
      </w:r>
      <w:r w:rsidR="009150D8">
        <w:rPr>
          <w:rFonts w:ascii="ＭＳ 明朝" w:hAnsi="ＭＳ 明朝" w:hint="eastAsia"/>
        </w:rPr>
        <w:t>御意見の</w:t>
      </w:r>
      <w:r w:rsidRPr="00900D8E">
        <w:rPr>
          <w:rFonts w:ascii="ＭＳ 明朝" w:hAnsi="ＭＳ 明朝" w:hint="eastAsia"/>
        </w:rPr>
        <w:t>内容以外</w:t>
      </w:r>
      <w:r w:rsidR="009150D8">
        <w:rPr>
          <w:rFonts w:ascii="ＭＳ 明朝" w:hAnsi="ＭＳ 明朝" w:hint="eastAsia"/>
        </w:rPr>
        <w:t>（</w:t>
      </w:r>
      <w:r w:rsidRPr="00900D8E">
        <w:rPr>
          <w:rFonts w:ascii="ＭＳ 明朝" w:hAnsi="ＭＳ 明朝" w:hint="eastAsia"/>
        </w:rPr>
        <w:t>住所、氏名</w:t>
      </w:r>
      <w:r w:rsidR="009150D8">
        <w:rPr>
          <w:rFonts w:ascii="ＭＳ 明朝" w:hAnsi="ＭＳ 明朝" w:hint="eastAsia"/>
        </w:rPr>
        <w:t>）は</w:t>
      </w:r>
      <w:r w:rsidRPr="00900D8E">
        <w:rPr>
          <w:rFonts w:ascii="ＭＳ 明朝" w:hAnsi="ＭＳ 明朝" w:hint="eastAsia"/>
        </w:rPr>
        <w:t>公表いたしません。</w:t>
      </w:r>
    </w:p>
    <w:p w:rsidR="009150D8" w:rsidRDefault="004B352F" w:rsidP="009150D8">
      <w:pPr>
        <w:rPr>
          <w:rFonts w:ascii="ＭＳ 明朝" w:hAnsi="ＭＳ 明朝"/>
        </w:rPr>
      </w:pPr>
      <w:r w:rsidRPr="00900D8E">
        <w:rPr>
          <w:rFonts w:ascii="ＭＳ 明朝" w:hAnsi="ＭＳ 明朝" w:hint="eastAsia"/>
        </w:rPr>
        <w:t>※</w:t>
      </w:r>
      <w:r w:rsidR="009150D8">
        <w:rPr>
          <w:rFonts w:ascii="ＭＳ 明朝" w:hAnsi="ＭＳ 明朝" w:hint="eastAsia"/>
        </w:rPr>
        <w:t xml:space="preserve">　</w:t>
      </w:r>
      <w:r w:rsidRPr="00900D8E">
        <w:rPr>
          <w:rFonts w:ascii="ＭＳ 明朝" w:hAnsi="ＭＳ 明朝" w:hint="eastAsia"/>
        </w:rPr>
        <w:t>必須項目については、必ず</w:t>
      </w:r>
      <w:r w:rsidR="009150D8">
        <w:rPr>
          <w:rFonts w:ascii="ＭＳ 明朝" w:hAnsi="ＭＳ 明朝" w:hint="eastAsia"/>
        </w:rPr>
        <w:t>御記入ください</w:t>
      </w:r>
      <w:r w:rsidRPr="00900D8E">
        <w:rPr>
          <w:rFonts w:ascii="ＭＳ 明朝" w:hAnsi="ＭＳ 明朝" w:hint="eastAsia"/>
        </w:rPr>
        <w:t>。</w:t>
      </w:r>
    </w:p>
    <w:p w:rsidR="006F2893" w:rsidRPr="00900D8E" w:rsidRDefault="004B352F" w:rsidP="009150D8">
      <w:pPr>
        <w:ind w:left="210" w:hangingChars="100" w:hanging="210"/>
        <w:rPr>
          <w:rFonts w:ascii="ＭＳ 明朝" w:hAnsi="ＭＳ 明朝"/>
        </w:rPr>
      </w:pPr>
      <w:r w:rsidRPr="00900D8E">
        <w:rPr>
          <w:rFonts w:ascii="ＭＳ 明朝" w:hAnsi="ＭＳ 明朝" w:hint="eastAsia"/>
        </w:rPr>
        <w:t>※</w:t>
      </w:r>
      <w:r w:rsidR="009150D8">
        <w:rPr>
          <w:rFonts w:ascii="ＭＳ 明朝" w:hAnsi="ＭＳ 明朝" w:hint="eastAsia"/>
        </w:rPr>
        <w:t xml:space="preserve">　</w:t>
      </w:r>
      <w:r w:rsidRPr="00900D8E">
        <w:rPr>
          <w:rFonts w:ascii="ＭＳ 明朝" w:hAnsi="ＭＳ 明朝" w:hint="eastAsia"/>
        </w:rPr>
        <w:t>記入欄が不足する場合は、この用紙をコピーしてお使いください。なお、この様式は変更せず</w:t>
      </w:r>
      <w:r w:rsidR="009150D8">
        <w:rPr>
          <w:rFonts w:ascii="ＭＳ 明朝" w:hAnsi="ＭＳ 明朝" w:hint="eastAsia"/>
        </w:rPr>
        <w:t>御記入ください</w:t>
      </w:r>
      <w:r w:rsidRPr="00900D8E">
        <w:rPr>
          <w:rFonts w:ascii="ＭＳ 明朝" w:hAnsi="ＭＳ 明朝" w:hint="eastAsia"/>
        </w:rPr>
        <w:t>。</w:t>
      </w:r>
    </w:p>
    <w:sectPr w:rsidR="006F2893" w:rsidRPr="00900D8E" w:rsidSect="00900D8E">
      <w:pgSz w:w="11906" w:h="16838"/>
      <w:pgMar w:top="144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34B7" w:rsidRDefault="00C734B7" w:rsidP="00C734B7">
      <w:r>
        <w:separator/>
      </w:r>
    </w:p>
  </w:endnote>
  <w:endnote w:type="continuationSeparator" w:id="0">
    <w:p w:rsidR="00C734B7" w:rsidRDefault="00C734B7" w:rsidP="00C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34B7" w:rsidRDefault="00C734B7" w:rsidP="00C734B7">
      <w:r>
        <w:separator/>
      </w:r>
    </w:p>
  </w:footnote>
  <w:footnote w:type="continuationSeparator" w:id="0">
    <w:p w:rsidR="00C734B7" w:rsidRDefault="00C734B7" w:rsidP="00C73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93"/>
    <w:rsid w:val="00021AC8"/>
    <w:rsid w:val="00040838"/>
    <w:rsid w:val="00130810"/>
    <w:rsid w:val="00162457"/>
    <w:rsid w:val="00222015"/>
    <w:rsid w:val="002349FE"/>
    <w:rsid w:val="00235CC5"/>
    <w:rsid w:val="004B352F"/>
    <w:rsid w:val="00534489"/>
    <w:rsid w:val="006236EB"/>
    <w:rsid w:val="00640D1B"/>
    <w:rsid w:val="006C2685"/>
    <w:rsid w:val="006E476A"/>
    <w:rsid w:val="006F2893"/>
    <w:rsid w:val="00761BD7"/>
    <w:rsid w:val="007A19FB"/>
    <w:rsid w:val="0089309F"/>
    <w:rsid w:val="008C27FD"/>
    <w:rsid w:val="008F2A4A"/>
    <w:rsid w:val="00900D8E"/>
    <w:rsid w:val="00912EE1"/>
    <w:rsid w:val="009150D8"/>
    <w:rsid w:val="00994D94"/>
    <w:rsid w:val="009C1A62"/>
    <w:rsid w:val="00C5353C"/>
    <w:rsid w:val="00C734B7"/>
    <w:rsid w:val="00DE321B"/>
    <w:rsid w:val="00EC6CBE"/>
    <w:rsid w:val="00EF08B1"/>
    <w:rsid w:val="00F5521F"/>
    <w:rsid w:val="00FA791F"/>
    <w:rsid w:val="00FB75E7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B4BB3"/>
  <w15:chartTrackingRefBased/>
  <w15:docId w15:val="{49A97AFC-FB41-4DB5-AD26-6253A4BC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7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0D8E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uiPriority w:val="99"/>
    <w:unhideWhenUsed/>
    <w:rsid w:val="009150D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73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34B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4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34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『石巻市議会基本条例（案）』及び『石巻市議会議員政治倫理条例』</vt:lpstr>
      <vt:lpstr>『石巻市議会基本条例（案）』及び『石巻市議会議員政治倫理条例』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kikaku</cp:lastModifiedBy>
  <cp:revision>3</cp:revision>
  <cp:lastPrinted>2022-12-16T02:40:00Z</cp:lastPrinted>
  <dcterms:created xsi:type="dcterms:W3CDTF">2022-11-01T08:00:00Z</dcterms:created>
  <dcterms:modified xsi:type="dcterms:W3CDTF">2022-12-16T02:40:00Z</dcterms:modified>
</cp:coreProperties>
</file>